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62" w:rsidRPr="003E17A5" w:rsidRDefault="00CB7C62" w:rsidP="009E38FA">
      <w:pPr>
        <w:spacing w:after="0" w:line="240" w:lineRule="auto"/>
        <w:ind w:left="284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3E17A5">
        <w:rPr>
          <w:rFonts w:asciiTheme="minorHAnsi" w:hAnsiTheme="minorHAnsi" w:cs="Calibri"/>
          <w:sz w:val="26"/>
          <w:szCs w:val="26"/>
        </w:rPr>
        <w:t>ROMANIA</w:t>
      </w:r>
    </w:p>
    <w:p w:rsidR="00CB7C62" w:rsidRPr="003E17A5" w:rsidRDefault="00CB7C62" w:rsidP="009E38FA">
      <w:pPr>
        <w:spacing w:after="0" w:line="240" w:lineRule="auto"/>
        <w:ind w:left="284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3E17A5">
        <w:rPr>
          <w:rFonts w:asciiTheme="minorHAnsi" w:hAnsiTheme="minorHAnsi" w:cs="Calibri"/>
          <w:sz w:val="26"/>
          <w:szCs w:val="26"/>
        </w:rPr>
        <w:t>JUDEŢUL HARGHITA</w:t>
      </w:r>
    </w:p>
    <w:p w:rsidR="00CB7C62" w:rsidRPr="003E17A5" w:rsidRDefault="00CB7C62" w:rsidP="009E38FA">
      <w:pPr>
        <w:spacing w:after="0" w:line="240" w:lineRule="auto"/>
        <w:ind w:left="284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3E17A5">
        <w:rPr>
          <w:rFonts w:asciiTheme="minorHAnsi" w:hAnsiTheme="minorHAnsi" w:cs="Calibri"/>
          <w:sz w:val="26"/>
          <w:szCs w:val="26"/>
        </w:rPr>
        <w:t>CONSILIUL JUDEŢEAN</w:t>
      </w:r>
    </w:p>
    <w:p w:rsidR="00EE021C" w:rsidRPr="003E17A5" w:rsidRDefault="00EE021C" w:rsidP="009E38FA">
      <w:pPr>
        <w:spacing w:after="0" w:line="240" w:lineRule="auto"/>
        <w:ind w:left="284"/>
        <w:contextualSpacing/>
        <w:jc w:val="both"/>
        <w:rPr>
          <w:rFonts w:asciiTheme="minorHAnsi" w:hAnsiTheme="minorHAnsi" w:cs="Calibri"/>
          <w:sz w:val="26"/>
          <w:szCs w:val="26"/>
        </w:rPr>
      </w:pPr>
    </w:p>
    <w:p w:rsidR="001E007D" w:rsidRPr="003E17A5" w:rsidRDefault="001E007D" w:rsidP="009E38FA">
      <w:pPr>
        <w:spacing w:after="0" w:line="240" w:lineRule="auto"/>
        <w:ind w:left="284"/>
        <w:contextualSpacing/>
        <w:jc w:val="center"/>
        <w:rPr>
          <w:rFonts w:asciiTheme="minorHAnsi" w:hAnsiTheme="minorHAnsi" w:cs="Calibri"/>
          <w:sz w:val="26"/>
          <w:szCs w:val="26"/>
        </w:rPr>
      </w:pPr>
      <w:r w:rsidRPr="003E17A5">
        <w:rPr>
          <w:rFonts w:asciiTheme="minorHAnsi" w:hAnsiTheme="minorHAnsi" w:cs="Calibri"/>
          <w:sz w:val="26"/>
          <w:szCs w:val="26"/>
        </w:rPr>
        <w:t>PROIECTUL ORDINII DE ZI</w:t>
      </w:r>
    </w:p>
    <w:p w:rsidR="000E3BBC" w:rsidRPr="003E17A5" w:rsidRDefault="000E3BBC" w:rsidP="009E38FA">
      <w:pPr>
        <w:spacing w:after="0" w:line="240" w:lineRule="auto"/>
        <w:ind w:left="284"/>
        <w:contextualSpacing/>
        <w:jc w:val="center"/>
        <w:rPr>
          <w:rFonts w:asciiTheme="minorHAnsi" w:hAnsiTheme="minorHAnsi" w:cs="Calibri"/>
          <w:sz w:val="26"/>
          <w:szCs w:val="26"/>
        </w:rPr>
      </w:pPr>
      <w:r w:rsidRPr="003E17A5">
        <w:rPr>
          <w:rFonts w:asciiTheme="minorHAnsi" w:hAnsiTheme="minorHAnsi" w:cs="Calibri"/>
          <w:sz w:val="26"/>
          <w:szCs w:val="26"/>
        </w:rPr>
        <w:t>Proiectele de hotărâri care urmează să fie dezbătute şi supuse aprobării</w:t>
      </w:r>
    </w:p>
    <w:p w:rsidR="000E3BBC" w:rsidRPr="003E17A5" w:rsidRDefault="000E3BBC" w:rsidP="009E38FA">
      <w:pPr>
        <w:spacing w:after="0" w:line="240" w:lineRule="auto"/>
        <w:ind w:left="284"/>
        <w:contextualSpacing/>
        <w:jc w:val="center"/>
        <w:rPr>
          <w:rFonts w:asciiTheme="minorHAnsi" w:hAnsiTheme="minorHAnsi" w:cs="Calibri"/>
          <w:sz w:val="26"/>
          <w:szCs w:val="26"/>
        </w:rPr>
      </w:pPr>
      <w:r w:rsidRPr="003E17A5">
        <w:rPr>
          <w:rFonts w:asciiTheme="minorHAnsi" w:hAnsiTheme="minorHAnsi" w:cs="Calibri"/>
          <w:sz w:val="26"/>
          <w:szCs w:val="26"/>
        </w:rPr>
        <w:t xml:space="preserve">în şedinţa </w:t>
      </w:r>
      <w:r w:rsidR="00E80AC5">
        <w:rPr>
          <w:rFonts w:asciiTheme="minorHAnsi" w:hAnsiTheme="minorHAnsi" w:cs="Calibri"/>
          <w:sz w:val="26"/>
          <w:szCs w:val="26"/>
        </w:rPr>
        <w:t>extra</w:t>
      </w:r>
      <w:r w:rsidRPr="003E17A5">
        <w:rPr>
          <w:rFonts w:asciiTheme="minorHAnsi" w:hAnsiTheme="minorHAnsi" w:cs="Calibri"/>
          <w:sz w:val="26"/>
          <w:szCs w:val="26"/>
        </w:rPr>
        <w:t>ordinară a Consiliului Judeţean Harghita</w:t>
      </w:r>
    </w:p>
    <w:p w:rsidR="000E3BBC" w:rsidRPr="003E17A5" w:rsidRDefault="009433FA" w:rsidP="009E38FA">
      <w:pPr>
        <w:spacing w:after="0" w:line="240" w:lineRule="auto"/>
        <w:ind w:left="284"/>
        <w:contextualSpacing/>
        <w:jc w:val="center"/>
        <w:rPr>
          <w:rFonts w:asciiTheme="minorHAnsi" w:hAnsiTheme="minorHAnsi" w:cs="Calibri"/>
          <w:sz w:val="26"/>
          <w:szCs w:val="26"/>
        </w:rPr>
      </w:pPr>
      <w:r w:rsidRPr="003E17A5">
        <w:rPr>
          <w:rFonts w:asciiTheme="minorHAnsi" w:hAnsiTheme="minorHAnsi" w:cs="Calibri"/>
          <w:sz w:val="26"/>
          <w:szCs w:val="26"/>
        </w:rPr>
        <w:t xml:space="preserve">din data de </w:t>
      </w:r>
      <w:r w:rsidR="00E80AC5">
        <w:rPr>
          <w:rFonts w:asciiTheme="minorHAnsi" w:hAnsiTheme="minorHAnsi" w:cs="Calibri"/>
          <w:sz w:val="26"/>
          <w:szCs w:val="26"/>
        </w:rPr>
        <w:t>19</w:t>
      </w:r>
      <w:r w:rsidR="008C3C14">
        <w:rPr>
          <w:rFonts w:asciiTheme="minorHAnsi" w:hAnsiTheme="minorHAnsi" w:cs="Calibri"/>
          <w:sz w:val="26"/>
          <w:szCs w:val="26"/>
        </w:rPr>
        <w:t xml:space="preserve"> </w:t>
      </w:r>
      <w:r w:rsidR="004C4F9E">
        <w:rPr>
          <w:rFonts w:asciiTheme="minorHAnsi" w:hAnsiTheme="minorHAnsi" w:cs="Calibri"/>
          <w:sz w:val="26"/>
          <w:szCs w:val="26"/>
        </w:rPr>
        <w:t>i</w:t>
      </w:r>
      <w:r w:rsidR="008C3C14">
        <w:rPr>
          <w:rFonts w:asciiTheme="minorHAnsi" w:hAnsiTheme="minorHAnsi" w:cs="Calibri"/>
          <w:sz w:val="26"/>
          <w:szCs w:val="26"/>
        </w:rPr>
        <w:t>unie</w:t>
      </w:r>
      <w:r w:rsidR="000E2C5C" w:rsidRPr="003E17A5">
        <w:rPr>
          <w:rFonts w:asciiTheme="minorHAnsi" w:hAnsiTheme="minorHAnsi" w:cs="Calibri"/>
          <w:sz w:val="26"/>
          <w:szCs w:val="26"/>
        </w:rPr>
        <w:t xml:space="preserve"> 2019</w:t>
      </w:r>
    </w:p>
    <w:p w:rsidR="00EB5B6C" w:rsidRPr="003E17A5" w:rsidRDefault="00EB5B6C" w:rsidP="009E38FA">
      <w:pPr>
        <w:spacing w:after="0" w:line="240" w:lineRule="auto"/>
        <w:ind w:left="284" w:firstLine="426"/>
        <w:contextualSpacing/>
        <w:jc w:val="both"/>
        <w:rPr>
          <w:rFonts w:asciiTheme="minorHAnsi" w:hAnsiTheme="minorHAnsi"/>
          <w:sz w:val="26"/>
          <w:szCs w:val="26"/>
        </w:rPr>
      </w:pPr>
    </w:p>
    <w:p w:rsidR="004C4F9E" w:rsidRDefault="004C4F9E" w:rsidP="009E38FA">
      <w:pPr>
        <w:spacing w:after="0" w:line="240" w:lineRule="auto"/>
        <w:ind w:left="284"/>
        <w:contextualSpacing/>
        <w:jc w:val="both"/>
        <w:rPr>
          <w:rFonts w:asciiTheme="minorHAnsi" w:hAnsiTheme="minorHAnsi" w:cs="Calibri"/>
          <w:sz w:val="26"/>
          <w:szCs w:val="26"/>
        </w:rPr>
      </w:pPr>
    </w:p>
    <w:p w:rsidR="008D140B" w:rsidRPr="00DA5A15" w:rsidRDefault="008D140B" w:rsidP="008D140B">
      <w:pPr>
        <w:pStyle w:val="Listparagraf"/>
        <w:numPr>
          <w:ilvl w:val="0"/>
          <w:numId w:val="1"/>
        </w:numPr>
        <w:ind w:left="284"/>
        <w:jc w:val="both"/>
        <w:rPr>
          <w:rFonts w:asciiTheme="minorHAnsi" w:eastAsia="Times New Roman" w:hAnsiTheme="minorHAnsi" w:cs="Calibri"/>
          <w:sz w:val="26"/>
          <w:szCs w:val="26"/>
        </w:rPr>
      </w:pPr>
      <w:r w:rsidRPr="00EC0996">
        <w:rPr>
          <w:rFonts w:asciiTheme="minorHAnsi" w:eastAsia="Times New Roman" w:hAnsiTheme="minorHAnsi" w:cs="Calibri"/>
          <w:sz w:val="26"/>
          <w:szCs w:val="26"/>
        </w:rPr>
        <w:t xml:space="preserve">Proiect de hotărâre </w:t>
      </w:r>
      <w:r w:rsidRPr="008D140B">
        <w:rPr>
          <w:rFonts w:asciiTheme="minorHAnsi" w:eastAsia="Times New Roman" w:hAnsiTheme="minorHAnsi" w:cs="Calibri"/>
          <w:sz w:val="26"/>
          <w:szCs w:val="26"/>
        </w:rPr>
        <w:t>privind modificarea Hotărârii Consiliului Județean Harghita nr. 90/2019 privind repartizarea pe unităţi administrativ-teritoriale a fondului la dispoziția Consiliului Județean Harghita constituit din cota de 7,5%  din impozitul pe venit, pe anul 2019, cu modificările și completările ulterioare</w:t>
      </w:r>
    </w:p>
    <w:p w:rsidR="008D140B" w:rsidRDefault="008D140B" w:rsidP="008D140B">
      <w:pPr>
        <w:pStyle w:val="Listparagraf"/>
        <w:ind w:left="284"/>
        <w:contextualSpacing/>
        <w:jc w:val="both"/>
        <w:rPr>
          <w:rFonts w:asciiTheme="minorHAnsi" w:hAnsiTheme="minorHAnsi"/>
          <w:sz w:val="26"/>
          <w:szCs w:val="26"/>
        </w:rPr>
      </w:pPr>
      <w:r w:rsidRPr="00EC0996">
        <w:rPr>
          <w:rFonts w:asciiTheme="minorHAnsi" w:hAnsiTheme="minorHAnsi"/>
          <w:sz w:val="26"/>
          <w:szCs w:val="26"/>
        </w:rPr>
        <w:t xml:space="preserve">Inițiator : </w:t>
      </w:r>
      <w:proofErr w:type="spellStart"/>
      <w:r w:rsidRPr="00EC0996">
        <w:rPr>
          <w:rFonts w:asciiTheme="minorHAnsi" w:hAnsiTheme="minorHAnsi"/>
          <w:sz w:val="26"/>
          <w:szCs w:val="26"/>
        </w:rPr>
        <w:t>Borboly</w:t>
      </w:r>
      <w:proofErr w:type="spellEnd"/>
      <w:r w:rsidRPr="00EC0996">
        <w:rPr>
          <w:rFonts w:asciiTheme="minorHAnsi" w:hAnsiTheme="minorHAnsi"/>
          <w:sz w:val="26"/>
          <w:szCs w:val="26"/>
        </w:rPr>
        <w:t xml:space="preserve"> Csaba preşedinte</w:t>
      </w:r>
    </w:p>
    <w:p w:rsidR="0055672D" w:rsidRDefault="0055672D" w:rsidP="00E80AC5">
      <w:pPr>
        <w:spacing w:after="0" w:line="240" w:lineRule="auto"/>
        <w:contextualSpacing/>
        <w:jc w:val="both"/>
        <w:rPr>
          <w:rFonts w:asciiTheme="minorHAnsi" w:hAnsiTheme="minorHAnsi" w:cs="Calibri"/>
          <w:color w:val="FF0000"/>
          <w:sz w:val="26"/>
          <w:szCs w:val="26"/>
        </w:rPr>
      </w:pPr>
    </w:p>
    <w:p w:rsidR="00BE6279" w:rsidRPr="00BE6279" w:rsidRDefault="00BE6279" w:rsidP="00E80AC5">
      <w:pPr>
        <w:pStyle w:val="Listparagraf"/>
        <w:numPr>
          <w:ilvl w:val="0"/>
          <w:numId w:val="1"/>
        </w:numPr>
        <w:ind w:left="284"/>
        <w:jc w:val="both"/>
        <w:rPr>
          <w:rFonts w:asciiTheme="minorHAnsi" w:eastAsia="Times New Roman" w:hAnsiTheme="minorHAnsi" w:cs="Calibri"/>
          <w:sz w:val="26"/>
          <w:szCs w:val="26"/>
        </w:rPr>
      </w:pPr>
      <w:r w:rsidRPr="00EC0996">
        <w:rPr>
          <w:rFonts w:asciiTheme="minorHAnsi" w:eastAsia="Times New Roman" w:hAnsiTheme="minorHAnsi" w:cs="Calibri"/>
          <w:sz w:val="26"/>
          <w:szCs w:val="26"/>
        </w:rPr>
        <w:t xml:space="preserve">Proiect de hotărâre </w:t>
      </w:r>
      <w:r w:rsidR="00E80AC5" w:rsidRPr="00E80AC5">
        <w:rPr>
          <w:rFonts w:asciiTheme="minorHAnsi" w:eastAsia="Times New Roman" w:hAnsiTheme="minorHAnsi" w:cs="Calibri"/>
          <w:sz w:val="26"/>
          <w:szCs w:val="26"/>
        </w:rPr>
        <w:t>privind însușirea cotizaţiei Consiliului Județean Harghita către Asociaţia de Dezvoltare Intercomunitară „</w:t>
      </w:r>
      <w:proofErr w:type="spellStart"/>
      <w:r w:rsidR="00E80AC5" w:rsidRPr="00E80AC5">
        <w:rPr>
          <w:rFonts w:asciiTheme="minorHAnsi" w:eastAsia="Times New Roman" w:hAnsiTheme="minorHAnsi" w:cs="Calibri"/>
          <w:sz w:val="26"/>
          <w:szCs w:val="26"/>
        </w:rPr>
        <w:t>Hargita</w:t>
      </w:r>
      <w:proofErr w:type="spellEnd"/>
      <w:r w:rsidR="00E80AC5" w:rsidRPr="00E80AC5">
        <w:rPr>
          <w:rFonts w:asciiTheme="minorHAnsi" w:eastAsia="Times New Roman" w:hAnsiTheme="minorHAnsi" w:cs="Calibri"/>
          <w:sz w:val="26"/>
          <w:szCs w:val="26"/>
        </w:rPr>
        <w:t xml:space="preserve"> </w:t>
      </w:r>
      <w:proofErr w:type="spellStart"/>
      <w:r w:rsidR="00E80AC5" w:rsidRPr="00E80AC5">
        <w:rPr>
          <w:rFonts w:asciiTheme="minorHAnsi" w:eastAsia="Times New Roman" w:hAnsiTheme="minorHAnsi" w:cs="Calibri"/>
          <w:sz w:val="26"/>
          <w:szCs w:val="26"/>
        </w:rPr>
        <w:t>Víz</w:t>
      </w:r>
      <w:proofErr w:type="spellEnd"/>
      <w:r w:rsidR="00E80AC5" w:rsidRPr="00E80AC5">
        <w:rPr>
          <w:rFonts w:asciiTheme="minorHAnsi" w:eastAsia="Times New Roman" w:hAnsiTheme="minorHAnsi" w:cs="Calibri"/>
          <w:sz w:val="26"/>
          <w:szCs w:val="26"/>
        </w:rPr>
        <w:t xml:space="preserve">” </w:t>
      </w:r>
      <w:proofErr w:type="spellStart"/>
      <w:r w:rsidR="00E80AC5" w:rsidRPr="00E80AC5">
        <w:rPr>
          <w:rFonts w:asciiTheme="minorHAnsi" w:eastAsia="Times New Roman" w:hAnsiTheme="minorHAnsi" w:cs="Calibri"/>
          <w:sz w:val="26"/>
          <w:szCs w:val="26"/>
        </w:rPr>
        <w:t>Egyesület</w:t>
      </w:r>
      <w:proofErr w:type="spellEnd"/>
      <w:r w:rsidR="00E80AC5" w:rsidRPr="00E80AC5">
        <w:rPr>
          <w:rFonts w:asciiTheme="minorHAnsi" w:eastAsia="Times New Roman" w:hAnsiTheme="minorHAnsi" w:cs="Calibri"/>
          <w:sz w:val="26"/>
          <w:szCs w:val="26"/>
        </w:rPr>
        <w:t xml:space="preserve"> pe anul 2019</w:t>
      </w:r>
    </w:p>
    <w:p w:rsidR="00E7767A" w:rsidRPr="00E7767A" w:rsidRDefault="00E7767A" w:rsidP="00E7767A">
      <w:pPr>
        <w:ind w:firstLine="284"/>
        <w:contextualSpacing/>
        <w:jc w:val="both"/>
        <w:rPr>
          <w:rFonts w:asciiTheme="minorHAnsi" w:hAnsiTheme="minorHAnsi"/>
          <w:sz w:val="26"/>
          <w:szCs w:val="26"/>
        </w:rPr>
      </w:pPr>
      <w:r w:rsidRPr="00E7767A">
        <w:rPr>
          <w:rFonts w:asciiTheme="minorHAnsi" w:hAnsiTheme="minorHAnsi"/>
          <w:sz w:val="26"/>
          <w:szCs w:val="26"/>
        </w:rPr>
        <w:t>Inițiator : Bir</w:t>
      </w:r>
      <w:r w:rsidRPr="00E7767A">
        <w:rPr>
          <w:rFonts w:asciiTheme="minorHAnsi" w:hAnsiTheme="minorHAnsi"/>
          <w:sz w:val="26"/>
          <w:szCs w:val="26"/>
          <w:lang w:val="hu-HU"/>
        </w:rPr>
        <w:t>ó Barna Botond vice</w:t>
      </w:r>
      <w:r w:rsidRPr="00E7767A">
        <w:rPr>
          <w:rFonts w:asciiTheme="minorHAnsi" w:hAnsiTheme="minorHAnsi"/>
          <w:sz w:val="26"/>
          <w:szCs w:val="26"/>
        </w:rPr>
        <w:t>preşedinte</w:t>
      </w:r>
    </w:p>
    <w:p w:rsidR="00BE6279" w:rsidRDefault="00BE6279" w:rsidP="009E38FA">
      <w:pPr>
        <w:spacing w:after="0" w:line="240" w:lineRule="auto"/>
        <w:ind w:left="284"/>
        <w:contextualSpacing/>
        <w:jc w:val="both"/>
        <w:rPr>
          <w:rFonts w:asciiTheme="minorHAnsi" w:hAnsiTheme="minorHAnsi" w:cs="Calibri"/>
          <w:color w:val="FF0000"/>
          <w:sz w:val="26"/>
          <w:szCs w:val="26"/>
        </w:rPr>
      </w:pPr>
    </w:p>
    <w:p w:rsidR="00E80AC5" w:rsidRPr="00BE6279" w:rsidRDefault="00E80AC5" w:rsidP="003F3379">
      <w:pPr>
        <w:pStyle w:val="Listparagraf"/>
        <w:numPr>
          <w:ilvl w:val="0"/>
          <w:numId w:val="1"/>
        </w:numPr>
        <w:ind w:left="284"/>
        <w:jc w:val="both"/>
        <w:rPr>
          <w:rFonts w:asciiTheme="minorHAnsi" w:eastAsia="Times New Roman" w:hAnsiTheme="minorHAnsi" w:cs="Calibri"/>
          <w:sz w:val="26"/>
          <w:szCs w:val="26"/>
        </w:rPr>
      </w:pPr>
      <w:r w:rsidRPr="00EC0996">
        <w:rPr>
          <w:rFonts w:asciiTheme="minorHAnsi" w:eastAsia="Times New Roman" w:hAnsiTheme="minorHAnsi" w:cs="Calibri"/>
          <w:sz w:val="26"/>
          <w:szCs w:val="26"/>
        </w:rPr>
        <w:t xml:space="preserve">Proiect de hotărâre </w:t>
      </w:r>
      <w:r w:rsidR="003F3379" w:rsidRPr="003F3379">
        <w:rPr>
          <w:rFonts w:asciiTheme="minorHAnsi" w:eastAsia="Times New Roman" w:hAnsiTheme="minorHAnsi" w:cs="Calibri"/>
          <w:sz w:val="26"/>
          <w:szCs w:val="26"/>
        </w:rPr>
        <w:t>privind aprobarea achitării cotizaţiei Consiliului Judeţean Harghita către Uniunea Naţională a Consiliilor Judeţene din România pe anul 2019</w:t>
      </w:r>
    </w:p>
    <w:p w:rsidR="00E80AC5" w:rsidRPr="00E7767A" w:rsidRDefault="00E80AC5" w:rsidP="00E80AC5">
      <w:pPr>
        <w:ind w:firstLine="284"/>
        <w:contextualSpacing/>
        <w:jc w:val="both"/>
        <w:rPr>
          <w:rFonts w:asciiTheme="minorHAnsi" w:hAnsiTheme="minorHAnsi"/>
          <w:sz w:val="26"/>
          <w:szCs w:val="26"/>
        </w:rPr>
      </w:pPr>
      <w:r w:rsidRPr="00E7767A">
        <w:rPr>
          <w:rFonts w:asciiTheme="minorHAnsi" w:hAnsiTheme="minorHAnsi"/>
          <w:sz w:val="26"/>
          <w:szCs w:val="26"/>
        </w:rPr>
        <w:t>Inițiator : Bir</w:t>
      </w:r>
      <w:r w:rsidRPr="00E7767A">
        <w:rPr>
          <w:rFonts w:asciiTheme="minorHAnsi" w:hAnsiTheme="minorHAnsi"/>
          <w:sz w:val="26"/>
          <w:szCs w:val="26"/>
          <w:lang w:val="hu-HU"/>
        </w:rPr>
        <w:t>ó Barna Botond vice</w:t>
      </w:r>
      <w:r w:rsidRPr="00E7767A">
        <w:rPr>
          <w:rFonts w:asciiTheme="minorHAnsi" w:hAnsiTheme="minorHAnsi"/>
          <w:sz w:val="26"/>
          <w:szCs w:val="26"/>
        </w:rPr>
        <w:t>preşedinte</w:t>
      </w:r>
    </w:p>
    <w:p w:rsidR="00E80AC5" w:rsidRDefault="00E80AC5" w:rsidP="009E38FA">
      <w:pPr>
        <w:spacing w:after="0" w:line="240" w:lineRule="auto"/>
        <w:ind w:left="284"/>
        <w:contextualSpacing/>
        <w:jc w:val="both"/>
        <w:rPr>
          <w:rFonts w:asciiTheme="minorHAnsi" w:hAnsiTheme="minorHAnsi" w:cs="Calibri"/>
          <w:color w:val="FF0000"/>
          <w:sz w:val="26"/>
          <w:szCs w:val="26"/>
        </w:rPr>
      </w:pPr>
    </w:p>
    <w:p w:rsidR="00E80AC5" w:rsidRPr="00E80AC5" w:rsidRDefault="00E80AC5" w:rsidP="00E80AC5">
      <w:pPr>
        <w:pStyle w:val="Listparagraf"/>
        <w:numPr>
          <w:ilvl w:val="0"/>
          <w:numId w:val="1"/>
        </w:numPr>
        <w:ind w:left="284"/>
        <w:jc w:val="both"/>
        <w:rPr>
          <w:rFonts w:asciiTheme="minorHAnsi" w:eastAsia="Times New Roman" w:hAnsiTheme="minorHAnsi" w:cs="Calibri"/>
          <w:sz w:val="26"/>
          <w:szCs w:val="26"/>
        </w:rPr>
      </w:pPr>
      <w:r w:rsidRPr="00EC0996">
        <w:rPr>
          <w:rFonts w:asciiTheme="minorHAnsi" w:eastAsia="Times New Roman" w:hAnsiTheme="minorHAnsi" w:cs="Calibri"/>
          <w:sz w:val="26"/>
          <w:szCs w:val="26"/>
        </w:rPr>
        <w:t xml:space="preserve">Proiect de hotărâre </w:t>
      </w:r>
      <w:r w:rsidRPr="00E80AC5">
        <w:rPr>
          <w:rFonts w:asciiTheme="minorHAnsi" w:eastAsia="Times New Roman" w:hAnsiTheme="minorHAnsi" w:cs="Calibri"/>
          <w:sz w:val="26"/>
          <w:szCs w:val="26"/>
        </w:rPr>
        <w:t xml:space="preserve">privind aprobarea Documentației de Avizare a Lucrărilor de Intervenții pentru obiectivul de investiţii: „Reabilitare DJ 134 limita județului Mureș – </w:t>
      </w:r>
      <w:proofErr w:type="spellStart"/>
      <w:r w:rsidRPr="00E80AC5">
        <w:rPr>
          <w:rFonts w:asciiTheme="minorHAnsi" w:eastAsia="Times New Roman" w:hAnsiTheme="minorHAnsi" w:cs="Calibri"/>
          <w:sz w:val="26"/>
          <w:szCs w:val="26"/>
        </w:rPr>
        <w:t>Uilac</w:t>
      </w:r>
      <w:proofErr w:type="spellEnd"/>
      <w:r w:rsidRPr="00E80AC5">
        <w:rPr>
          <w:rFonts w:asciiTheme="minorHAnsi" w:eastAsia="Times New Roman" w:hAnsiTheme="minorHAnsi" w:cs="Calibri"/>
          <w:sz w:val="26"/>
          <w:szCs w:val="26"/>
        </w:rPr>
        <w:t xml:space="preserve"> limita județul Mureș, km 18+400 – 21+240 și 22+640 – 24+550”</w:t>
      </w:r>
    </w:p>
    <w:p w:rsidR="00E80AC5" w:rsidRDefault="00E80AC5" w:rsidP="00E80AC5">
      <w:pPr>
        <w:pStyle w:val="Listparagraf"/>
        <w:ind w:left="284"/>
        <w:contextualSpacing/>
        <w:jc w:val="both"/>
        <w:rPr>
          <w:rFonts w:asciiTheme="minorHAnsi" w:hAnsiTheme="minorHAnsi"/>
          <w:sz w:val="26"/>
          <w:szCs w:val="26"/>
        </w:rPr>
      </w:pPr>
      <w:r w:rsidRPr="00EC0996">
        <w:rPr>
          <w:rFonts w:asciiTheme="minorHAnsi" w:hAnsiTheme="minorHAnsi"/>
          <w:sz w:val="26"/>
          <w:szCs w:val="26"/>
        </w:rPr>
        <w:t xml:space="preserve">Inițiator : </w:t>
      </w:r>
      <w:proofErr w:type="spellStart"/>
      <w:r w:rsidRPr="00EC0996">
        <w:rPr>
          <w:rFonts w:asciiTheme="minorHAnsi" w:hAnsiTheme="minorHAnsi"/>
          <w:sz w:val="26"/>
          <w:szCs w:val="26"/>
        </w:rPr>
        <w:t>Borboly</w:t>
      </w:r>
      <w:proofErr w:type="spellEnd"/>
      <w:r w:rsidRPr="00EC0996">
        <w:rPr>
          <w:rFonts w:asciiTheme="minorHAnsi" w:hAnsiTheme="minorHAnsi"/>
          <w:sz w:val="26"/>
          <w:szCs w:val="26"/>
        </w:rPr>
        <w:t xml:space="preserve"> Csaba preşedinte</w:t>
      </w:r>
    </w:p>
    <w:p w:rsidR="00E80AC5" w:rsidRDefault="00E80AC5" w:rsidP="009E38FA">
      <w:pPr>
        <w:spacing w:after="0" w:line="240" w:lineRule="auto"/>
        <w:ind w:left="284"/>
        <w:contextualSpacing/>
        <w:jc w:val="both"/>
        <w:rPr>
          <w:rFonts w:asciiTheme="minorHAnsi" w:hAnsiTheme="minorHAnsi" w:cs="Calibri"/>
          <w:color w:val="FF0000"/>
          <w:sz w:val="26"/>
          <w:szCs w:val="26"/>
        </w:rPr>
      </w:pPr>
    </w:p>
    <w:p w:rsidR="00E80AC5" w:rsidRPr="00E80AC5" w:rsidRDefault="00E80AC5" w:rsidP="00E80AC5">
      <w:pPr>
        <w:pStyle w:val="Listparagraf"/>
        <w:numPr>
          <w:ilvl w:val="0"/>
          <w:numId w:val="1"/>
        </w:numPr>
        <w:ind w:left="284"/>
        <w:jc w:val="both"/>
        <w:rPr>
          <w:rFonts w:asciiTheme="minorHAnsi" w:eastAsia="Times New Roman" w:hAnsiTheme="minorHAnsi" w:cs="Calibri"/>
          <w:sz w:val="26"/>
          <w:szCs w:val="26"/>
        </w:rPr>
      </w:pPr>
      <w:r w:rsidRPr="00EC0996">
        <w:rPr>
          <w:rFonts w:asciiTheme="minorHAnsi" w:eastAsia="Times New Roman" w:hAnsiTheme="minorHAnsi" w:cs="Calibri"/>
          <w:sz w:val="26"/>
          <w:szCs w:val="26"/>
        </w:rPr>
        <w:t xml:space="preserve">Proiect de hotărâre </w:t>
      </w:r>
      <w:r w:rsidRPr="00E80AC5">
        <w:rPr>
          <w:rFonts w:asciiTheme="minorHAnsi" w:eastAsia="Times New Roman" w:hAnsiTheme="minorHAnsi" w:cs="Calibri"/>
          <w:sz w:val="26"/>
          <w:szCs w:val="26"/>
        </w:rPr>
        <w:t xml:space="preserve">privind aprobarea </w:t>
      </w:r>
      <w:r w:rsidR="00202D79">
        <w:rPr>
          <w:rFonts w:asciiTheme="minorHAnsi" w:eastAsia="Times New Roman" w:hAnsiTheme="minorHAnsi" w:cs="Calibri"/>
          <w:sz w:val="26"/>
          <w:szCs w:val="26"/>
        </w:rPr>
        <w:t>Proiectului</w:t>
      </w:r>
      <w:r w:rsidRPr="00E80AC5">
        <w:rPr>
          <w:rFonts w:asciiTheme="minorHAnsi" w:eastAsia="Times New Roman" w:hAnsiTheme="minorHAnsi" w:cs="Calibri"/>
          <w:sz w:val="26"/>
          <w:szCs w:val="26"/>
        </w:rPr>
        <w:t xml:space="preserve"> Tehnic pentru obiectivul de investiţii „Reabilitare sistem rutier pe DJ 123F, km 1+348-3+093“</w:t>
      </w:r>
    </w:p>
    <w:p w:rsidR="00E80AC5" w:rsidRDefault="00E80AC5" w:rsidP="00E80AC5">
      <w:pPr>
        <w:pStyle w:val="Listparagraf"/>
        <w:ind w:left="284"/>
        <w:contextualSpacing/>
        <w:jc w:val="both"/>
        <w:rPr>
          <w:rFonts w:asciiTheme="minorHAnsi" w:hAnsiTheme="minorHAnsi"/>
          <w:sz w:val="26"/>
          <w:szCs w:val="26"/>
        </w:rPr>
      </w:pPr>
      <w:r w:rsidRPr="00EC0996">
        <w:rPr>
          <w:rFonts w:asciiTheme="minorHAnsi" w:hAnsiTheme="minorHAnsi"/>
          <w:sz w:val="26"/>
          <w:szCs w:val="26"/>
        </w:rPr>
        <w:t xml:space="preserve">Inițiator : </w:t>
      </w:r>
      <w:proofErr w:type="spellStart"/>
      <w:r w:rsidRPr="00EC0996">
        <w:rPr>
          <w:rFonts w:asciiTheme="minorHAnsi" w:hAnsiTheme="minorHAnsi"/>
          <w:sz w:val="26"/>
          <w:szCs w:val="26"/>
        </w:rPr>
        <w:t>Borboly</w:t>
      </w:r>
      <w:proofErr w:type="spellEnd"/>
      <w:r w:rsidRPr="00EC0996">
        <w:rPr>
          <w:rFonts w:asciiTheme="minorHAnsi" w:hAnsiTheme="minorHAnsi"/>
          <w:sz w:val="26"/>
          <w:szCs w:val="26"/>
        </w:rPr>
        <w:t xml:space="preserve"> Csaba preşedinte</w:t>
      </w:r>
    </w:p>
    <w:p w:rsidR="00E80AC5" w:rsidRDefault="00E80AC5" w:rsidP="009E38FA">
      <w:pPr>
        <w:spacing w:after="0" w:line="240" w:lineRule="auto"/>
        <w:ind w:left="284"/>
        <w:contextualSpacing/>
        <w:jc w:val="both"/>
        <w:rPr>
          <w:rFonts w:asciiTheme="minorHAnsi" w:hAnsiTheme="minorHAnsi" w:cs="Calibri"/>
          <w:color w:val="FF0000"/>
          <w:sz w:val="26"/>
          <w:szCs w:val="26"/>
        </w:rPr>
      </w:pPr>
    </w:p>
    <w:p w:rsidR="00E80AC5" w:rsidRPr="00E80AC5" w:rsidRDefault="00E80AC5" w:rsidP="00E80AC5">
      <w:pPr>
        <w:pStyle w:val="Listparagraf"/>
        <w:numPr>
          <w:ilvl w:val="0"/>
          <w:numId w:val="1"/>
        </w:numPr>
        <w:ind w:left="284"/>
        <w:jc w:val="both"/>
        <w:rPr>
          <w:rFonts w:asciiTheme="minorHAnsi" w:eastAsia="Times New Roman" w:hAnsiTheme="minorHAnsi" w:cs="Calibri"/>
          <w:sz w:val="26"/>
          <w:szCs w:val="26"/>
        </w:rPr>
      </w:pPr>
      <w:r w:rsidRPr="00EC0996">
        <w:rPr>
          <w:rFonts w:asciiTheme="minorHAnsi" w:eastAsia="Times New Roman" w:hAnsiTheme="minorHAnsi" w:cs="Calibri"/>
          <w:sz w:val="26"/>
          <w:szCs w:val="26"/>
        </w:rPr>
        <w:t xml:space="preserve">Proiect de hotărâre </w:t>
      </w:r>
      <w:r w:rsidRPr="00E80AC5">
        <w:rPr>
          <w:rFonts w:asciiTheme="minorHAnsi" w:eastAsia="Times New Roman" w:hAnsiTheme="minorHAnsi" w:cs="Calibri"/>
          <w:sz w:val="26"/>
          <w:szCs w:val="26"/>
        </w:rPr>
        <w:t xml:space="preserve">privind aprobarea </w:t>
      </w:r>
      <w:r w:rsidR="00202D79">
        <w:rPr>
          <w:rFonts w:asciiTheme="minorHAnsi" w:eastAsia="Times New Roman" w:hAnsiTheme="minorHAnsi" w:cs="Calibri"/>
          <w:sz w:val="26"/>
          <w:szCs w:val="26"/>
        </w:rPr>
        <w:t>Proiectului</w:t>
      </w:r>
      <w:r w:rsidR="00202D79" w:rsidRPr="00E80AC5">
        <w:rPr>
          <w:rFonts w:asciiTheme="minorHAnsi" w:eastAsia="Times New Roman" w:hAnsiTheme="minorHAnsi" w:cs="Calibri"/>
          <w:sz w:val="26"/>
          <w:szCs w:val="26"/>
        </w:rPr>
        <w:t xml:space="preserve"> Tehnic </w:t>
      </w:r>
      <w:r w:rsidRPr="00E80AC5">
        <w:rPr>
          <w:rFonts w:asciiTheme="minorHAnsi" w:eastAsia="Times New Roman" w:hAnsiTheme="minorHAnsi" w:cs="Calibri"/>
          <w:sz w:val="26"/>
          <w:szCs w:val="26"/>
        </w:rPr>
        <w:t>pentru obiectivul de investiţii „Reabilitare DJ 123, km 7+000-21+500, Inclusiv refacerea drumului la km 7+900 – 7+940 și repararea a 4 podețe afectate de inundațiile din perioada 7 iunie – 4 iulie 2016“</w:t>
      </w:r>
      <w:bookmarkStart w:id="0" w:name="_GoBack"/>
      <w:bookmarkEnd w:id="0"/>
    </w:p>
    <w:p w:rsidR="00E80AC5" w:rsidRDefault="00E80AC5" w:rsidP="00E80AC5">
      <w:pPr>
        <w:pStyle w:val="Listparagraf"/>
        <w:ind w:left="284"/>
        <w:contextualSpacing/>
        <w:jc w:val="both"/>
        <w:rPr>
          <w:rFonts w:asciiTheme="minorHAnsi" w:hAnsiTheme="minorHAnsi"/>
          <w:sz w:val="26"/>
          <w:szCs w:val="26"/>
        </w:rPr>
      </w:pPr>
      <w:r w:rsidRPr="00EC0996">
        <w:rPr>
          <w:rFonts w:asciiTheme="minorHAnsi" w:hAnsiTheme="minorHAnsi"/>
          <w:sz w:val="26"/>
          <w:szCs w:val="26"/>
        </w:rPr>
        <w:t xml:space="preserve">Inițiator : </w:t>
      </w:r>
      <w:proofErr w:type="spellStart"/>
      <w:r w:rsidRPr="00EC0996">
        <w:rPr>
          <w:rFonts w:asciiTheme="minorHAnsi" w:hAnsiTheme="minorHAnsi"/>
          <w:sz w:val="26"/>
          <w:szCs w:val="26"/>
        </w:rPr>
        <w:t>Borboly</w:t>
      </w:r>
      <w:proofErr w:type="spellEnd"/>
      <w:r w:rsidRPr="00EC0996">
        <w:rPr>
          <w:rFonts w:asciiTheme="minorHAnsi" w:hAnsiTheme="minorHAnsi"/>
          <w:sz w:val="26"/>
          <w:szCs w:val="26"/>
        </w:rPr>
        <w:t xml:space="preserve"> Csaba preşedinte</w:t>
      </w:r>
    </w:p>
    <w:p w:rsidR="00E80AC5" w:rsidRDefault="00E80AC5" w:rsidP="009E38FA">
      <w:pPr>
        <w:spacing w:after="0" w:line="240" w:lineRule="auto"/>
        <w:ind w:left="284"/>
        <w:contextualSpacing/>
        <w:jc w:val="both"/>
        <w:rPr>
          <w:rFonts w:asciiTheme="minorHAnsi" w:hAnsiTheme="minorHAnsi" w:cs="Calibri"/>
          <w:color w:val="FF0000"/>
          <w:sz w:val="26"/>
          <w:szCs w:val="26"/>
        </w:rPr>
      </w:pPr>
    </w:p>
    <w:p w:rsidR="00E80AC5" w:rsidRPr="00E80AC5" w:rsidRDefault="00E80AC5" w:rsidP="00E80AC5">
      <w:pPr>
        <w:pStyle w:val="Listparagraf"/>
        <w:numPr>
          <w:ilvl w:val="0"/>
          <w:numId w:val="1"/>
        </w:numPr>
        <w:ind w:left="284"/>
        <w:jc w:val="both"/>
        <w:rPr>
          <w:rFonts w:asciiTheme="minorHAnsi" w:eastAsia="Times New Roman" w:hAnsiTheme="minorHAnsi" w:cs="Calibri"/>
          <w:sz w:val="26"/>
          <w:szCs w:val="26"/>
        </w:rPr>
      </w:pPr>
      <w:r w:rsidRPr="00EC0996">
        <w:rPr>
          <w:rFonts w:asciiTheme="minorHAnsi" w:eastAsia="Times New Roman" w:hAnsiTheme="minorHAnsi" w:cs="Calibri"/>
          <w:sz w:val="26"/>
          <w:szCs w:val="26"/>
        </w:rPr>
        <w:t xml:space="preserve">Proiect de hotărâre </w:t>
      </w:r>
      <w:r w:rsidRPr="00E80AC5">
        <w:rPr>
          <w:rFonts w:asciiTheme="minorHAnsi" w:eastAsia="Times New Roman" w:hAnsiTheme="minorHAnsi" w:cs="Calibri"/>
          <w:sz w:val="26"/>
          <w:szCs w:val="26"/>
        </w:rPr>
        <w:t>privind aprobarea Documentației de Avizare a Lucrărilor de Intervenții pentru obiectivul de investiţii: „</w:t>
      </w:r>
      <w:r>
        <w:rPr>
          <w:rFonts w:asciiTheme="minorHAnsi" w:eastAsia="Times New Roman" w:hAnsiTheme="minorHAnsi" w:cs="Calibri"/>
          <w:sz w:val="26"/>
          <w:szCs w:val="26"/>
        </w:rPr>
        <w:t>Consolidare sistem rutier pe DJ 1</w:t>
      </w:r>
      <w:r w:rsidRPr="00E80AC5">
        <w:rPr>
          <w:rFonts w:asciiTheme="minorHAnsi" w:eastAsia="Times New Roman" w:hAnsiTheme="minorHAnsi" w:cs="Calibri"/>
          <w:sz w:val="26"/>
          <w:szCs w:val="26"/>
        </w:rPr>
        <w:t>3</w:t>
      </w:r>
      <w:r>
        <w:rPr>
          <w:rFonts w:asciiTheme="minorHAnsi" w:eastAsia="Times New Roman" w:hAnsiTheme="minorHAnsi" w:cs="Calibri"/>
          <w:sz w:val="26"/>
          <w:szCs w:val="26"/>
        </w:rPr>
        <w:t>6B</w:t>
      </w:r>
      <w:r w:rsidRPr="00E80AC5">
        <w:rPr>
          <w:rFonts w:asciiTheme="minorHAnsi" w:eastAsia="Times New Roman" w:hAnsiTheme="minorHAnsi" w:cs="Calibri"/>
          <w:sz w:val="26"/>
          <w:szCs w:val="26"/>
        </w:rPr>
        <w:t>,</w:t>
      </w:r>
      <w:r>
        <w:rPr>
          <w:rFonts w:asciiTheme="minorHAnsi" w:eastAsia="Times New Roman" w:hAnsiTheme="minorHAnsi" w:cs="Calibri"/>
          <w:sz w:val="26"/>
          <w:szCs w:val="26"/>
        </w:rPr>
        <w:t xml:space="preserve"> județul Harghita</w:t>
      </w:r>
      <w:r w:rsidR="003F3379">
        <w:rPr>
          <w:rFonts w:asciiTheme="minorHAnsi" w:eastAsia="Times New Roman" w:hAnsiTheme="minorHAnsi" w:cs="Calibri"/>
          <w:sz w:val="26"/>
          <w:szCs w:val="26"/>
        </w:rPr>
        <w:t>, km 13+1</w:t>
      </w:r>
      <w:r w:rsidRPr="00E80AC5">
        <w:rPr>
          <w:rFonts w:asciiTheme="minorHAnsi" w:eastAsia="Times New Roman" w:hAnsiTheme="minorHAnsi" w:cs="Calibri"/>
          <w:sz w:val="26"/>
          <w:szCs w:val="26"/>
        </w:rPr>
        <w:t>00-21+</w:t>
      </w:r>
      <w:r w:rsidR="003F3379">
        <w:rPr>
          <w:rFonts w:asciiTheme="minorHAnsi" w:eastAsia="Times New Roman" w:hAnsiTheme="minorHAnsi" w:cs="Calibri"/>
          <w:sz w:val="26"/>
          <w:szCs w:val="26"/>
        </w:rPr>
        <w:t>2</w:t>
      </w:r>
      <w:r w:rsidRPr="00E80AC5">
        <w:rPr>
          <w:rFonts w:asciiTheme="minorHAnsi" w:eastAsia="Times New Roman" w:hAnsiTheme="minorHAnsi" w:cs="Calibri"/>
          <w:sz w:val="26"/>
          <w:szCs w:val="26"/>
        </w:rPr>
        <w:t>00</w:t>
      </w:r>
      <w:r w:rsidR="003F3379">
        <w:rPr>
          <w:rFonts w:asciiTheme="minorHAnsi" w:eastAsia="Times New Roman" w:hAnsiTheme="minorHAnsi" w:cs="Calibri"/>
          <w:sz w:val="26"/>
          <w:szCs w:val="26"/>
          <w:lang w:val="en-US"/>
        </w:rPr>
        <w:t>”</w:t>
      </w:r>
      <w:r w:rsidRPr="00E80AC5">
        <w:rPr>
          <w:rFonts w:asciiTheme="minorHAnsi" w:eastAsia="Times New Roman" w:hAnsiTheme="minorHAnsi" w:cs="Calibri"/>
          <w:sz w:val="26"/>
          <w:szCs w:val="26"/>
        </w:rPr>
        <w:t xml:space="preserve">, </w:t>
      </w:r>
      <w:r w:rsidR="003F3379">
        <w:rPr>
          <w:rFonts w:asciiTheme="minorHAnsi" w:eastAsia="Times New Roman" w:hAnsiTheme="minorHAnsi" w:cs="Calibri"/>
          <w:sz w:val="26"/>
          <w:szCs w:val="26"/>
        </w:rPr>
        <w:t>(actualizare proiect, faza DALI+PT)</w:t>
      </w:r>
    </w:p>
    <w:p w:rsidR="00E80AC5" w:rsidRDefault="00E80AC5" w:rsidP="00E80AC5">
      <w:pPr>
        <w:pStyle w:val="Listparagraf"/>
        <w:ind w:left="284"/>
        <w:contextualSpacing/>
        <w:jc w:val="both"/>
        <w:rPr>
          <w:rFonts w:asciiTheme="minorHAnsi" w:hAnsiTheme="minorHAnsi"/>
          <w:sz w:val="26"/>
          <w:szCs w:val="26"/>
        </w:rPr>
      </w:pPr>
      <w:r w:rsidRPr="00EC0996">
        <w:rPr>
          <w:rFonts w:asciiTheme="minorHAnsi" w:hAnsiTheme="minorHAnsi"/>
          <w:sz w:val="26"/>
          <w:szCs w:val="26"/>
        </w:rPr>
        <w:t xml:space="preserve">Inițiator : </w:t>
      </w:r>
      <w:proofErr w:type="spellStart"/>
      <w:r w:rsidRPr="00EC0996">
        <w:rPr>
          <w:rFonts w:asciiTheme="minorHAnsi" w:hAnsiTheme="minorHAnsi"/>
          <w:sz w:val="26"/>
          <w:szCs w:val="26"/>
        </w:rPr>
        <w:t>Borboly</w:t>
      </w:r>
      <w:proofErr w:type="spellEnd"/>
      <w:r w:rsidRPr="00EC0996">
        <w:rPr>
          <w:rFonts w:asciiTheme="minorHAnsi" w:hAnsiTheme="minorHAnsi"/>
          <w:sz w:val="26"/>
          <w:szCs w:val="26"/>
        </w:rPr>
        <w:t xml:space="preserve"> Csaba preşedinte</w:t>
      </w:r>
    </w:p>
    <w:p w:rsidR="00E80AC5" w:rsidRPr="003D0B79" w:rsidRDefault="00E80AC5" w:rsidP="009E38FA">
      <w:pPr>
        <w:spacing w:after="0" w:line="240" w:lineRule="auto"/>
        <w:ind w:left="284"/>
        <w:contextualSpacing/>
        <w:jc w:val="both"/>
        <w:rPr>
          <w:rFonts w:asciiTheme="minorHAnsi" w:hAnsiTheme="minorHAnsi" w:cs="Calibri"/>
          <w:color w:val="FF0000"/>
          <w:sz w:val="26"/>
          <w:szCs w:val="26"/>
        </w:rPr>
      </w:pPr>
    </w:p>
    <w:p w:rsidR="00E674D8" w:rsidRDefault="00E674D8" w:rsidP="009E38FA">
      <w:pPr>
        <w:spacing w:after="0" w:line="240" w:lineRule="auto"/>
        <w:ind w:left="284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3E17A5">
        <w:rPr>
          <w:rFonts w:asciiTheme="minorHAnsi" w:hAnsiTheme="minorHAnsi" w:cs="Calibri"/>
          <w:sz w:val="26"/>
          <w:szCs w:val="26"/>
        </w:rPr>
        <w:t>Diverse</w:t>
      </w:r>
    </w:p>
    <w:p w:rsidR="00250ABA" w:rsidRDefault="00250ABA" w:rsidP="009E38FA">
      <w:pPr>
        <w:spacing w:after="0" w:line="240" w:lineRule="auto"/>
        <w:ind w:left="284"/>
        <w:contextualSpacing/>
        <w:jc w:val="both"/>
        <w:rPr>
          <w:rFonts w:asciiTheme="minorHAnsi" w:hAnsiTheme="minorHAnsi" w:cs="Calibri"/>
          <w:sz w:val="26"/>
          <w:szCs w:val="26"/>
        </w:rPr>
      </w:pPr>
    </w:p>
    <w:p w:rsidR="001B42AA" w:rsidRPr="00202D79" w:rsidRDefault="001B42AA" w:rsidP="009E38FA">
      <w:pPr>
        <w:spacing w:after="0" w:line="240" w:lineRule="auto"/>
        <w:ind w:left="284"/>
        <w:contextualSpacing/>
        <w:jc w:val="both"/>
        <w:rPr>
          <w:rFonts w:asciiTheme="minorHAnsi" w:hAnsiTheme="minorHAnsi"/>
          <w:sz w:val="26"/>
          <w:szCs w:val="26"/>
          <w:lang w:val="hu-HU"/>
        </w:rPr>
      </w:pPr>
    </w:p>
    <w:p w:rsidR="00250ABA" w:rsidRDefault="00250ABA" w:rsidP="009E38FA">
      <w:pPr>
        <w:spacing w:after="0" w:line="240" w:lineRule="auto"/>
        <w:ind w:left="284"/>
        <w:contextualSpacing/>
        <w:jc w:val="center"/>
        <w:rPr>
          <w:rFonts w:asciiTheme="minorHAnsi" w:hAnsiTheme="minorHAnsi" w:cs="Calibri"/>
          <w:sz w:val="26"/>
          <w:szCs w:val="26"/>
        </w:rPr>
      </w:pPr>
    </w:p>
    <w:p w:rsidR="00250ABA" w:rsidRDefault="00250ABA" w:rsidP="009E38FA">
      <w:pPr>
        <w:spacing w:after="0" w:line="240" w:lineRule="auto"/>
        <w:ind w:left="284"/>
        <w:contextualSpacing/>
        <w:jc w:val="center"/>
        <w:rPr>
          <w:rFonts w:asciiTheme="minorHAnsi" w:hAnsiTheme="minorHAnsi" w:cs="Calibri"/>
          <w:sz w:val="26"/>
          <w:szCs w:val="26"/>
        </w:rPr>
      </w:pPr>
    </w:p>
    <w:p w:rsidR="00F64D39" w:rsidRPr="003E17A5" w:rsidRDefault="00F64D39" w:rsidP="009E38FA">
      <w:pPr>
        <w:spacing w:after="0" w:line="240" w:lineRule="auto"/>
        <w:ind w:left="284"/>
        <w:contextualSpacing/>
        <w:jc w:val="center"/>
        <w:rPr>
          <w:rFonts w:asciiTheme="minorHAnsi" w:hAnsiTheme="minorHAnsi" w:cs="Calibri"/>
          <w:sz w:val="26"/>
          <w:szCs w:val="26"/>
        </w:rPr>
      </w:pPr>
      <w:r w:rsidRPr="003E17A5">
        <w:rPr>
          <w:rFonts w:asciiTheme="minorHAnsi" w:hAnsiTheme="minorHAnsi" w:cs="Calibri"/>
          <w:sz w:val="26"/>
          <w:szCs w:val="26"/>
        </w:rPr>
        <w:t xml:space="preserve">Miercurea Ciuc, </w:t>
      </w:r>
      <w:r w:rsidR="00CA2807" w:rsidRPr="003E17A5">
        <w:rPr>
          <w:rFonts w:asciiTheme="minorHAnsi" w:hAnsiTheme="minorHAnsi" w:cs="Calibri"/>
          <w:sz w:val="26"/>
          <w:szCs w:val="26"/>
        </w:rPr>
        <w:t xml:space="preserve"> </w:t>
      </w:r>
      <w:r w:rsidR="003F3379">
        <w:rPr>
          <w:rFonts w:asciiTheme="minorHAnsi" w:hAnsiTheme="minorHAnsi" w:cs="Calibri"/>
          <w:sz w:val="26"/>
          <w:szCs w:val="26"/>
        </w:rPr>
        <w:t>18</w:t>
      </w:r>
      <w:r w:rsidR="00CA2807" w:rsidRPr="003E17A5">
        <w:rPr>
          <w:rFonts w:asciiTheme="minorHAnsi" w:hAnsiTheme="minorHAnsi" w:cs="Calibri"/>
          <w:sz w:val="26"/>
          <w:szCs w:val="26"/>
        </w:rPr>
        <w:t xml:space="preserve"> </w:t>
      </w:r>
      <w:r w:rsidR="00EC10C2">
        <w:rPr>
          <w:rFonts w:asciiTheme="minorHAnsi" w:hAnsiTheme="minorHAnsi" w:cs="Calibri"/>
          <w:sz w:val="26"/>
          <w:szCs w:val="26"/>
        </w:rPr>
        <w:t>i</w:t>
      </w:r>
      <w:r w:rsidR="003F3379">
        <w:rPr>
          <w:rFonts w:asciiTheme="minorHAnsi" w:hAnsiTheme="minorHAnsi" w:cs="Calibri"/>
          <w:sz w:val="26"/>
          <w:szCs w:val="26"/>
        </w:rPr>
        <w:t>unie</w:t>
      </w:r>
      <w:r w:rsidRPr="003E17A5">
        <w:rPr>
          <w:rFonts w:asciiTheme="minorHAnsi" w:hAnsiTheme="minorHAnsi" w:cs="Calibri"/>
          <w:sz w:val="26"/>
          <w:szCs w:val="26"/>
        </w:rPr>
        <w:t xml:space="preserve"> 201</w:t>
      </w:r>
      <w:r w:rsidR="000E2C5C" w:rsidRPr="003E17A5">
        <w:rPr>
          <w:rFonts w:asciiTheme="minorHAnsi" w:hAnsiTheme="minorHAnsi" w:cs="Calibri"/>
          <w:sz w:val="26"/>
          <w:szCs w:val="26"/>
        </w:rPr>
        <w:t>9</w:t>
      </w:r>
    </w:p>
    <w:p w:rsidR="00F64D39" w:rsidRPr="003E17A5" w:rsidRDefault="00F64D39" w:rsidP="009E38FA">
      <w:pPr>
        <w:spacing w:after="0" w:line="240" w:lineRule="auto"/>
        <w:ind w:left="284"/>
        <w:contextualSpacing/>
        <w:jc w:val="center"/>
        <w:rPr>
          <w:rFonts w:asciiTheme="minorHAnsi" w:hAnsiTheme="minorHAnsi" w:cs="Calibri"/>
          <w:sz w:val="26"/>
          <w:szCs w:val="26"/>
        </w:rPr>
      </w:pPr>
    </w:p>
    <w:p w:rsidR="001E007D" w:rsidRPr="003E17A5" w:rsidRDefault="001E007D" w:rsidP="009E38FA">
      <w:pPr>
        <w:spacing w:after="0" w:line="240" w:lineRule="auto"/>
        <w:ind w:left="284"/>
        <w:jc w:val="center"/>
        <w:rPr>
          <w:rFonts w:asciiTheme="minorHAnsi" w:hAnsiTheme="minorHAnsi" w:cs="Calibri"/>
          <w:bCs/>
          <w:sz w:val="26"/>
          <w:szCs w:val="26"/>
        </w:rPr>
      </w:pPr>
      <w:r w:rsidRPr="003E17A5">
        <w:rPr>
          <w:rFonts w:asciiTheme="minorHAnsi" w:hAnsiTheme="minorHAnsi" w:cs="Calibri"/>
          <w:bCs/>
          <w:sz w:val="26"/>
          <w:szCs w:val="26"/>
        </w:rPr>
        <w:t>Preşedinte</w:t>
      </w:r>
    </w:p>
    <w:p w:rsidR="001E007D" w:rsidRPr="003E17A5" w:rsidRDefault="001E007D" w:rsidP="009E38FA">
      <w:pPr>
        <w:spacing w:after="0" w:line="240" w:lineRule="auto"/>
        <w:ind w:left="284"/>
        <w:jc w:val="center"/>
        <w:rPr>
          <w:rFonts w:asciiTheme="minorHAnsi" w:hAnsiTheme="minorHAnsi" w:cs="Calibri"/>
          <w:bCs/>
          <w:sz w:val="26"/>
          <w:szCs w:val="26"/>
          <w:lang w:val="hu-HU"/>
        </w:rPr>
      </w:pPr>
      <w:proofErr w:type="spellStart"/>
      <w:r w:rsidRPr="003E17A5">
        <w:rPr>
          <w:rFonts w:asciiTheme="minorHAnsi" w:hAnsiTheme="minorHAnsi" w:cs="Calibri"/>
          <w:bCs/>
          <w:sz w:val="26"/>
          <w:szCs w:val="26"/>
        </w:rPr>
        <w:t>Borboly</w:t>
      </w:r>
      <w:proofErr w:type="spellEnd"/>
      <w:r w:rsidRPr="003E17A5">
        <w:rPr>
          <w:rFonts w:asciiTheme="minorHAnsi" w:hAnsiTheme="minorHAnsi" w:cs="Calibri"/>
          <w:bCs/>
          <w:sz w:val="26"/>
          <w:szCs w:val="26"/>
        </w:rPr>
        <w:t xml:space="preserve"> Csaba</w:t>
      </w:r>
    </w:p>
    <w:sectPr w:rsidR="001E007D" w:rsidRPr="003E17A5" w:rsidSect="003E17A5"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2F9" w:rsidRDefault="003312F9" w:rsidP="003E17A5">
      <w:pPr>
        <w:spacing w:after="0" w:line="240" w:lineRule="auto"/>
      </w:pPr>
      <w:r>
        <w:separator/>
      </w:r>
    </w:p>
  </w:endnote>
  <w:endnote w:type="continuationSeparator" w:id="0">
    <w:p w:rsidR="003312F9" w:rsidRDefault="003312F9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1133776"/>
      <w:docPartObj>
        <w:docPartGallery w:val="Page Numbers (Bottom of Page)"/>
        <w:docPartUnique/>
      </w:docPartObj>
    </w:sdtPr>
    <w:sdtEndPr/>
    <w:sdtContent>
      <w:p w:rsidR="003E17A5" w:rsidRDefault="003E17A5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2D79">
          <w:rPr>
            <w:noProof/>
          </w:rPr>
          <w:t>1</w:t>
        </w:r>
        <w:r>
          <w:fldChar w:fldCharType="end"/>
        </w:r>
      </w:p>
    </w:sdtContent>
  </w:sdt>
  <w:p w:rsidR="003E17A5" w:rsidRDefault="003E17A5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2F9" w:rsidRDefault="003312F9" w:rsidP="003E17A5">
      <w:pPr>
        <w:spacing w:after="0" w:line="240" w:lineRule="auto"/>
      </w:pPr>
      <w:r>
        <w:separator/>
      </w:r>
    </w:p>
  </w:footnote>
  <w:footnote w:type="continuationSeparator" w:id="0">
    <w:p w:rsidR="003312F9" w:rsidRDefault="003312F9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4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2"/>
  </w:num>
  <w:num w:numId="7">
    <w:abstractNumId w:val="15"/>
  </w:num>
  <w:num w:numId="8">
    <w:abstractNumId w:val="13"/>
  </w:num>
  <w:num w:numId="9">
    <w:abstractNumId w:val="0"/>
  </w:num>
  <w:num w:numId="10">
    <w:abstractNumId w:val="8"/>
  </w:num>
  <w:num w:numId="11">
    <w:abstractNumId w:val="23"/>
  </w:num>
  <w:num w:numId="12">
    <w:abstractNumId w:val="5"/>
  </w:num>
  <w:num w:numId="13">
    <w:abstractNumId w:val="18"/>
  </w:num>
  <w:num w:numId="14">
    <w:abstractNumId w:val="22"/>
  </w:num>
  <w:num w:numId="15">
    <w:abstractNumId w:val="6"/>
  </w:num>
  <w:num w:numId="16">
    <w:abstractNumId w:val="9"/>
  </w:num>
  <w:num w:numId="17">
    <w:abstractNumId w:val="3"/>
  </w:num>
  <w:num w:numId="18">
    <w:abstractNumId w:val="4"/>
  </w:num>
  <w:num w:numId="19">
    <w:abstractNumId w:val="17"/>
  </w:num>
  <w:num w:numId="20">
    <w:abstractNumId w:val="16"/>
  </w:num>
  <w:num w:numId="21">
    <w:abstractNumId w:val="20"/>
  </w:num>
  <w:num w:numId="22">
    <w:abstractNumId w:val="19"/>
  </w:num>
  <w:num w:numId="23">
    <w:abstractNumId w:val="14"/>
  </w:num>
  <w:num w:numId="24">
    <w:abstractNumId w:val="1"/>
  </w:num>
  <w:num w:numId="25">
    <w:abstractNumId w:val="7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12D01"/>
    <w:rsid w:val="00013FE7"/>
    <w:rsid w:val="0001644F"/>
    <w:rsid w:val="00017B34"/>
    <w:rsid w:val="00021D54"/>
    <w:rsid w:val="0002401E"/>
    <w:rsid w:val="0003464E"/>
    <w:rsid w:val="00044B80"/>
    <w:rsid w:val="000464A8"/>
    <w:rsid w:val="00050377"/>
    <w:rsid w:val="000576A5"/>
    <w:rsid w:val="000600B7"/>
    <w:rsid w:val="00061BDC"/>
    <w:rsid w:val="00062134"/>
    <w:rsid w:val="00070D0E"/>
    <w:rsid w:val="00071940"/>
    <w:rsid w:val="00076FBD"/>
    <w:rsid w:val="0008322F"/>
    <w:rsid w:val="00090228"/>
    <w:rsid w:val="00091BAD"/>
    <w:rsid w:val="000A1949"/>
    <w:rsid w:val="000A421F"/>
    <w:rsid w:val="000A5CDD"/>
    <w:rsid w:val="000B24F3"/>
    <w:rsid w:val="000B6916"/>
    <w:rsid w:val="000B791A"/>
    <w:rsid w:val="000B7ACD"/>
    <w:rsid w:val="000C21DA"/>
    <w:rsid w:val="000D3352"/>
    <w:rsid w:val="000D4137"/>
    <w:rsid w:val="000D6CD0"/>
    <w:rsid w:val="000D7C9D"/>
    <w:rsid w:val="000E2A42"/>
    <w:rsid w:val="000E2C5C"/>
    <w:rsid w:val="000E3BBC"/>
    <w:rsid w:val="000F078A"/>
    <w:rsid w:val="000F099E"/>
    <w:rsid w:val="000F3F4D"/>
    <w:rsid w:val="00101AAC"/>
    <w:rsid w:val="00103294"/>
    <w:rsid w:val="00110B6B"/>
    <w:rsid w:val="001160E8"/>
    <w:rsid w:val="00134A6E"/>
    <w:rsid w:val="00135327"/>
    <w:rsid w:val="001356BD"/>
    <w:rsid w:val="00135D65"/>
    <w:rsid w:val="00137649"/>
    <w:rsid w:val="001425AB"/>
    <w:rsid w:val="00151DF5"/>
    <w:rsid w:val="00153844"/>
    <w:rsid w:val="00153C1D"/>
    <w:rsid w:val="00166D03"/>
    <w:rsid w:val="001712D2"/>
    <w:rsid w:val="00182DBB"/>
    <w:rsid w:val="00194E51"/>
    <w:rsid w:val="00195E47"/>
    <w:rsid w:val="001A1ACF"/>
    <w:rsid w:val="001A3C26"/>
    <w:rsid w:val="001A5D70"/>
    <w:rsid w:val="001B42AA"/>
    <w:rsid w:val="001B5F34"/>
    <w:rsid w:val="001C2C36"/>
    <w:rsid w:val="001D157C"/>
    <w:rsid w:val="001E007D"/>
    <w:rsid w:val="001E7C70"/>
    <w:rsid w:val="00202D79"/>
    <w:rsid w:val="0020748E"/>
    <w:rsid w:val="00213E97"/>
    <w:rsid w:val="002159B9"/>
    <w:rsid w:val="002173FB"/>
    <w:rsid w:val="002251BD"/>
    <w:rsid w:val="0022742E"/>
    <w:rsid w:val="00231920"/>
    <w:rsid w:val="00247CAB"/>
    <w:rsid w:val="00250ABA"/>
    <w:rsid w:val="0025306F"/>
    <w:rsid w:val="0026360F"/>
    <w:rsid w:val="00270443"/>
    <w:rsid w:val="00273EB8"/>
    <w:rsid w:val="00287D06"/>
    <w:rsid w:val="00292D56"/>
    <w:rsid w:val="002937E6"/>
    <w:rsid w:val="00297356"/>
    <w:rsid w:val="002A2FE5"/>
    <w:rsid w:val="002A619C"/>
    <w:rsid w:val="002B30B2"/>
    <w:rsid w:val="002C58F6"/>
    <w:rsid w:val="002C67B4"/>
    <w:rsid w:val="002D0400"/>
    <w:rsid w:val="002D6840"/>
    <w:rsid w:val="002E2374"/>
    <w:rsid w:val="002F4D9D"/>
    <w:rsid w:val="002F65C6"/>
    <w:rsid w:val="002F6681"/>
    <w:rsid w:val="00310C11"/>
    <w:rsid w:val="0032240E"/>
    <w:rsid w:val="003242F1"/>
    <w:rsid w:val="00324DA2"/>
    <w:rsid w:val="003312F9"/>
    <w:rsid w:val="00336F74"/>
    <w:rsid w:val="00352DAD"/>
    <w:rsid w:val="00355387"/>
    <w:rsid w:val="00360C15"/>
    <w:rsid w:val="00362B6C"/>
    <w:rsid w:val="00362BCB"/>
    <w:rsid w:val="00364B5D"/>
    <w:rsid w:val="00365052"/>
    <w:rsid w:val="00367C50"/>
    <w:rsid w:val="00367D76"/>
    <w:rsid w:val="003727E1"/>
    <w:rsid w:val="003751F6"/>
    <w:rsid w:val="003761B5"/>
    <w:rsid w:val="00385F77"/>
    <w:rsid w:val="003927AA"/>
    <w:rsid w:val="0039476C"/>
    <w:rsid w:val="003958CA"/>
    <w:rsid w:val="003A4307"/>
    <w:rsid w:val="003B3673"/>
    <w:rsid w:val="003B6FB2"/>
    <w:rsid w:val="003C4D5E"/>
    <w:rsid w:val="003D0B79"/>
    <w:rsid w:val="003D5492"/>
    <w:rsid w:val="003E020B"/>
    <w:rsid w:val="003E17A5"/>
    <w:rsid w:val="003E60CA"/>
    <w:rsid w:val="003E65B7"/>
    <w:rsid w:val="003F3181"/>
    <w:rsid w:val="003F3379"/>
    <w:rsid w:val="003F33A7"/>
    <w:rsid w:val="003F7354"/>
    <w:rsid w:val="00400320"/>
    <w:rsid w:val="0040591C"/>
    <w:rsid w:val="004108A7"/>
    <w:rsid w:val="00416607"/>
    <w:rsid w:val="00421287"/>
    <w:rsid w:val="00444342"/>
    <w:rsid w:val="0044565B"/>
    <w:rsid w:val="0045282F"/>
    <w:rsid w:val="00452953"/>
    <w:rsid w:val="00457428"/>
    <w:rsid w:val="004608BD"/>
    <w:rsid w:val="00462C5F"/>
    <w:rsid w:val="0049204B"/>
    <w:rsid w:val="00494337"/>
    <w:rsid w:val="004A64C8"/>
    <w:rsid w:val="004B1F13"/>
    <w:rsid w:val="004B54A7"/>
    <w:rsid w:val="004C26F7"/>
    <w:rsid w:val="004C33FC"/>
    <w:rsid w:val="004C4C1D"/>
    <w:rsid w:val="004C4F9E"/>
    <w:rsid w:val="004C6079"/>
    <w:rsid w:val="004D255D"/>
    <w:rsid w:val="004D3269"/>
    <w:rsid w:val="004D6144"/>
    <w:rsid w:val="004E1143"/>
    <w:rsid w:val="004E40D7"/>
    <w:rsid w:val="004F1EE3"/>
    <w:rsid w:val="004F4C64"/>
    <w:rsid w:val="00500532"/>
    <w:rsid w:val="00513214"/>
    <w:rsid w:val="0052043B"/>
    <w:rsid w:val="005214C9"/>
    <w:rsid w:val="00524E91"/>
    <w:rsid w:val="005358E2"/>
    <w:rsid w:val="00543FE8"/>
    <w:rsid w:val="005443C2"/>
    <w:rsid w:val="00545D68"/>
    <w:rsid w:val="00547264"/>
    <w:rsid w:val="0055672D"/>
    <w:rsid w:val="00567725"/>
    <w:rsid w:val="00574473"/>
    <w:rsid w:val="005767B9"/>
    <w:rsid w:val="00576E23"/>
    <w:rsid w:val="00576E95"/>
    <w:rsid w:val="00583E63"/>
    <w:rsid w:val="00597157"/>
    <w:rsid w:val="005A3314"/>
    <w:rsid w:val="005A5EBE"/>
    <w:rsid w:val="005C1869"/>
    <w:rsid w:val="005C4B9D"/>
    <w:rsid w:val="005C589C"/>
    <w:rsid w:val="005D2A74"/>
    <w:rsid w:val="005D7387"/>
    <w:rsid w:val="005E390D"/>
    <w:rsid w:val="00603B9D"/>
    <w:rsid w:val="00604486"/>
    <w:rsid w:val="006062E8"/>
    <w:rsid w:val="00607DCD"/>
    <w:rsid w:val="00610E64"/>
    <w:rsid w:val="006140B4"/>
    <w:rsid w:val="00631984"/>
    <w:rsid w:val="00636FEB"/>
    <w:rsid w:val="006378E6"/>
    <w:rsid w:val="00640929"/>
    <w:rsid w:val="00640D78"/>
    <w:rsid w:val="00642B4B"/>
    <w:rsid w:val="0065634F"/>
    <w:rsid w:val="00664F47"/>
    <w:rsid w:val="00666BBD"/>
    <w:rsid w:val="006708FC"/>
    <w:rsid w:val="00674542"/>
    <w:rsid w:val="00675C8F"/>
    <w:rsid w:val="0067721B"/>
    <w:rsid w:val="006B20EE"/>
    <w:rsid w:val="006B21AC"/>
    <w:rsid w:val="006B6191"/>
    <w:rsid w:val="006C5346"/>
    <w:rsid w:val="006D3E5B"/>
    <w:rsid w:val="006E131E"/>
    <w:rsid w:val="006E1798"/>
    <w:rsid w:val="006E7A6A"/>
    <w:rsid w:val="006F784C"/>
    <w:rsid w:val="00704C94"/>
    <w:rsid w:val="00711F3A"/>
    <w:rsid w:val="0071658F"/>
    <w:rsid w:val="00725B04"/>
    <w:rsid w:val="0076019C"/>
    <w:rsid w:val="00762E63"/>
    <w:rsid w:val="00764973"/>
    <w:rsid w:val="007715A7"/>
    <w:rsid w:val="00777D9A"/>
    <w:rsid w:val="00780179"/>
    <w:rsid w:val="00797B97"/>
    <w:rsid w:val="007A5EA9"/>
    <w:rsid w:val="007C4FBC"/>
    <w:rsid w:val="007C79AB"/>
    <w:rsid w:val="007D5412"/>
    <w:rsid w:val="007D6215"/>
    <w:rsid w:val="007E76CD"/>
    <w:rsid w:val="00817503"/>
    <w:rsid w:val="00825BC4"/>
    <w:rsid w:val="00835C84"/>
    <w:rsid w:val="00841850"/>
    <w:rsid w:val="0084383B"/>
    <w:rsid w:val="00844497"/>
    <w:rsid w:val="00844939"/>
    <w:rsid w:val="008451E3"/>
    <w:rsid w:val="00846F17"/>
    <w:rsid w:val="00851972"/>
    <w:rsid w:val="00860DA1"/>
    <w:rsid w:val="00864AC1"/>
    <w:rsid w:val="0086758F"/>
    <w:rsid w:val="00867AB4"/>
    <w:rsid w:val="00867E1D"/>
    <w:rsid w:val="00876920"/>
    <w:rsid w:val="00882B0E"/>
    <w:rsid w:val="0089223E"/>
    <w:rsid w:val="008A72D3"/>
    <w:rsid w:val="008A77EF"/>
    <w:rsid w:val="008B2066"/>
    <w:rsid w:val="008B212A"/>
    <w:rsid w:val="008B217A"/>
    <w:rsid w:val="008B2A3E"/>
    <w:rsid w:val="008B2D3F"/>
    <w:rsid w:val="008B2E5B"/>
    <w:rsid w:val="008B3933"/>
    <w:rsid w:val="008B6916"/>
    <w:rsid w:val="008C3C14"/>
    <w:rsid w:val="008D140B"/>
    <w:rsid w:val="008D7D52"/>
    <w:rsid w:val="008E4B19"/>
    <w:rsid w:val="008E617E"/>
    <w:rsid w:val="008E7058"/>
    <w:rsid w:val="0090485B"/>
    <w:rsid w:val="00906166"/>
    <w:rsid w:val="00906A23"/>
    <w:rsid w:val="00913432"/>
    <w:rsid w:val="009157A9"/>
    <w:rsid w:val="00930077"/>
    <w:rsid w:val="0093380A"/>
    <w:rsid w:val="00933F52"/>
    <w:rsid w:val="00935E2E"/>
    <w:rsid w:val="009433FA"/>
    <w:rsid w:val="00947CB1"/>
    <w:rsid w:val="00951A8F"/>
    <w:rsid w:val="00952B09"/>
    <w:rsid w:val="00952E19"/>
    <w:rsid w:val="00953701"/>
    <w:rsid w:val="00956D6A"/>
    <w:rsid w:val="0095764F"/>
    <w:rsid w:val="00960591"/>
    <w:rsid w:val="00960D0F"/>
    <w:rsid w:val="00963154"/>
    <w:rsid w:val="00971A8E"/>
    <w:rsid w:val="00973CFB"/>
    <w:rsid w:val="00980EAA"/>
    <w:rsid w:val="00981408"/>
    <w:rsid w:val="009A5934"/>
    <w:rsid w:val="009B4BFE"/>
    <w:rsid w:val="009B69DD"/>
    <w:rsid w:val="009C4E92"/>
    <w:rsid w:val="009C5820"/>
    <w:rsid w:val="009E38FA"/>
    <w:rsid w:val="009E62F3"/>
    <w:rsid w:val="009E63AA"/>
    <w:rsid w:val="009E7A5A"/>
    <w:rsid w:val="009F17CC"/>
    <w:rsid w:val="009F3B26"/>
    <w:rsid w:val="00A113B1"/>
    <w:rsid w:val="00A33D1E"/>
    <w:rsid w:val="00A37992"/>
    <w:rsid w:val="00A430A7"/>
    <w:rsid w:val="00A43AAF"/>
    <w:rsid w:val="00A55B8A"/>
    <w:rsid w:val="00A6616B"/>
    <w:rsid w:val="00A670E3"/>
    <w:rsid w:val="00A752EA"/>
    <w:rsid w:val="00A95115"/>
    <w:rsid w:val="00A96896"/>
    <w:rsid w:val="00AA1DA1"/>
    <w:rsid w:val="00AA2533"/>
    <w:rsid w:val="00AB0BE5"/>
    <w:rsid w:val="00AB6507"/>
    <w:rsid w:val="00AC0C27"/>
    <w:rsid w:val="00AD11BA"/>
    <w:rsid w:val="00AD3E4F"/>
    <w:rsid w:val="00B016E1"/>
    <w:rsid w:val="00B05C22"/>
    <w:rsid w:val="00B061C1"/>
    <w:rsid w:val="00B10ED1"/>
    <w:rsid w:val="00B13B2C"/>
    <w:rsid w:val="00B150AD"/>
    <w:rsid w:val="00B23DE5"/>
    <w:rsid w:val="00B3032C"/>
    <w:rsid w:val="00B321B2"/>
    <w:rsid w:val="00B34422"/>
    <w:rsid w:val="00B348E2"/>
    <w:rsid w:val="00B37EB6"/>
    <w:rsid w:val="00B413DE"/>
    <w:rsid w:val="00B514C7"/>
    <w:rsid w:val="00B600E9"/>
    <w:rsid w:val="00B66382"/>
    <w:rsid w:val="00B66A91"/>
    <w:rsid w:val="00B700B8"/>
    <w:rsid w:val="00B7407D"/>
    <w:rsid w:val="00B74393"/>
    <w:rsid w:val="00B81CCF"/>
    <w:rsid w:val="00B86D61"/>
    <w:rsid w:val="00B91794"/>
    <w:rsid w:val="00B922BD"/>
    <w:rsid w:val="00B93901"/>
    <w:rsid w:val="00B9656B"/>
    <w:rsid w:val="00BA646B"/>
    <w:rsid w:val="00BA6896"/>
    <w:rsid w:val="00BB0EA1"/>
    <w:rsid w:val="00BB1B93"/>
    <w:rsid w:val="00BB313A"/>
    <w:rsid w:val="00BC0AE9"/>
    <w:rsid w:val="00BC4C10"/>
    <w:rsid w:val="00BC6C36"/>
    <w:rsid w:val="00BC7E17"/>
    <w:rsid w:val="00BD10AA"/>
    <w:rsid w:val="00BD167C"/>
    <w:rsid w:val="00BD48E3"/>
    <w:rsid w:val="00BE0EBF"/>
    <w:rsid w:val="00BE6279"/>
    <w:rsid w:val="00BF71AA"/>
    <w:rsid w:val="00C02B9C"/>
    <w:rsid w:val="00C02F75"/>
    <w:rsid w:val="00C03119"/>
    <w:rsid w:val="00C10C12"/>
    <w:rsid w:val="00C14956"/>
    <w:rsid w:val="00C23916"/>
    <w:rsid w:val="00C24FEA"/>
    <w:rsid w:val="00C309E3"/>
    <w:rsid w:val="00C312AB"/>
    <w:rsid w:val="00C36CDA"/>
    <w:rsid w:val="00C54FF1"/>
    <w:rsid w:val="00C631F1"/>
    <w:rsid w:val="00C64EC2"/>
    <w:rsid w:val="00C65AD1"/>
    <w:rsid w:val="00C73239"/>
    <w:rsid w:val="00C7610E"/>
    <w:rsid w:val="00C77112"/>
    <w:rsid w:val="00C81D3F"/>
    <w:rsid w:val="00C833FD"/>
    <w:rsid w:val="00C852F5"/>
    <w:rsid w:val="00C92750"/>
    <w:rsid w:val="00CA2807"/>
    <w:rsid w:val="00CA3E7A"/>
    <w:rsid w:val="00CA54AA"/>
    <w:rsid w:val="00CB61C6"/>
    <w:rsid w:val="00CB7C15"/>
    <w:rsid w:val="00CB7C62"/>
    <w:rsid w:val="00CC3367"/>
    <w:rsid w:val="00CC7408"/>
    <w:rsid w:val="00CD055B"/>
    <w:rsid w:val="00CD10A4"/>
    <w:rsid w:val="00CD60F2"/>
    <w:rsid w:val="00CD6D6A"/>
    <w:rsid w:val="00CD77F0"/>
    <w:rsid w:val="00CF4DB3"/>
    <w:rsid w:val="00CF6084"/>
    <w:rsid w:val="00CF7471"/>
    <w:rsid w:val="00D10632"/>
    <w:rsid w:val="00D15123"/>
    <w:rsid w:val="00D245B6"/>
    <w:rsid w:val="00D307B2"/>
    <w:rsid w:val="00D30D60"/>
    <w:rsid w:val="00D33F05"/>
    <w:rsid w:val="00D35970"/>
    <w:rsid w:val="00D428F2"/>
    <w:rsid w:val="00D440EC"/>
    <w:rsid w:val="00D456B7"/>
    <w:rsid w:val="00D4670F"/>
    <w:rsid w:val="00D47E29"/>
    <w:rsid w:val="00D76CD9"/>
    <w:rsid w:val="00D8241C"/>
    <w:rsid w:val="00D97913"/>
    <w:rsid w:val="00DA3ED2"/>
    <w:rsid w:val="00DA4506"/>
    <w:rsid w:val="00DA5A15"/>
    <w:rsid w:val="00DB1A77"/>
    <w:rsid w:val="00DB6B15"/>
    <w:rsid w:val="00DC50C1"/>
    <w:rsid w:val="00DD3053"/>
    <w:rsid w:val="00DD4712"/>
    <w:rsid w:val="00DD55FA"/>
    <w:rsid w:val="00DD6903"/>
    <w:rsid w:val="00DE0FCE"/>
    <w:rsid w:val="00DF47D6"/>
    <w:rsid w:val="00DF76E3"/>
    <w:rsid w:val="00E0217E"/>
    <w:rsid w:val="00E1197C"/>
    <w:rsid w:val="00E14915"/>
    <w:rsid w:val="00E257F7"/>
    <w:rsid w:val="00E41941"/>
    <w:rsid w:val="00E4372D"/>
    <w:rsid w:val="00E44E71"/>
    <w:rsid w:val="00E458C9"/>
    <w:rsid w:val="00E4766E"/>
    <w:rsid w:val="00E5021C"/>
    <w:rsid w:val="00E50BF5"/>
    <w:rsid w:val="00E56328"/>
    <w:rsid w:val="00E57387"/>
    <w:rsid w:val="00E674D8"/>
    <w:rsid w:val="00E70AF6"/>
    <w:rsid w:val="00E72F99"/>
    <w:rsid w:val="00E73DFB"/>
    <w:rsid w:val="00E76EF1"/>
    <w:rsid w:val="00E7767A"/>
    <w:rsid w:val="00E80AC5"/>
    <w:rsid w:val="00E84C1F"/>
    <w:rsid w:val="00E8572C"/>
    <w:rsid w:val="00E858E5"/>
    <w:rsid w:val="00E876AD"/>
    <w:rsid w:val="00E90C2B"/>
    <w:rsid w:val="00E91E66"/>
    <w:rsid w:val="00E942BB"/>
    <w:rsid w:val="00E96A5A"/>
    <w:rsid w:val="00EA2309"/>
    <w:rsid w:val="00EA4788"/>
    <w:rsid w:val="00EA5D6C"/>
    <w:rsid w:val="00EB4D35"/>
    <w:rsid w:val="00EB5B6C"/>
    <w:rsid w:val="00EC0996"/>
    <w:rsid w:val="00EC10C2"/>
    <w:rsid w:val="00EC5F38"/>
    <w:rsid w:val="00ED7909"/>
    <w:rsid w:val="00EE021C"/>
    <w:rsid w:val="00EE4121"/>
    <w:rsid w:val="00EE51CB"/>
    <w:rsid w:val="00EE7033"/>
    <w:rsid w:val="00EF5D56"/>
    <w:rsid w:val="00F10E7A"/>
    <w:rsid w:val="00F12007"/>
    <w:rsid w:val="00F176CA"/>
    <w:rsid w:val="00F17BD9"/>
    <w:rsid w:val="00F22C92"/>
    <w:rsid w:val="00F23DD3"/>
    <w:rsid w:val="00F2431D"/>
    <w:rsid w:val="00F331B9"/>
    <w:rsid w:val="00F37FF5"/>
    <w:rsid w:val="00F4571B"/>
    <w:rsid w:val="00F469BF"/>
    <w:rsid w:val="00F47412"/>
    <w:rsid w:val="00F47CEB"/>
    <w:rsid w:val="00F57908"/>
    <w:rsid w:val="00F620C8"/>
    <w:rsid w:val="00F641EE"/>
    <w:rsid w:val="00F64D39"/>
    <w:rsid w:val="00F66CD3"/>
    <w:rsid w:val="00F71BCD"/>
    <w:rsid w:val="00F94980"/>
    <w:rsid w:val="00F94E31"/>
    <w:rsid w:val="00FA7C8C"/>
    <w:rsid w:val="00FD3225"/>
    <w:rsid w:val="00FD7594"/>
    <w:rsid w:val="00FE36F2"/>
    <w:rsid w:val="00FE6FB5"/>
    <w:rsid w:val="00FF2E0C"/>
    <w:rsid w:val="00FF2E9E"/>
    <w:rsid w:val="00FF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semiHidden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semiHidden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C0839-AA3D-4A98-95D3-1CB2BD696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1</Pages>
  <Words>307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33</cp:revision>
  <cp:lastPrinted>2019-06-18T10:38:00Z</cp:lastPrinted>
  <dcterms:created xsi:type="dcterms:W3CDTF">2019-05-07T13:33:00Z</dcterms:created>
  <dcterms:modified xsi:type="dcterms:W3CDTF">2019-06-18T13:40:00Z</dcterms:modified>
</cp:coreProperties>
</file>